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58" w:rsidRPr="00773677" w:rsidRDefault="0019645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lecture pour cette semaine</w:t>
      </w:r>
    </w:p>
    <w:p w:rsidR="00196458" w:rsidRDefault="0019645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773677" w:rsidRDefault="0019645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73677">
        <w:rPr>
          <w:rFonts w:ascii="Times New Roman" w:hAnsi="Times New Roman" w:cs="Times New Roman"/>
          <w:sz w:val="32"/>
          <w:szCs w:val="32"/>
        </w:rPr>
        <w:t xml:space="preserve">  Lire Pilotis (manuel) page 118, découvrir le son [z] : avec la lettre s</w:t>
      </w:r>
    </w:p>
    <w:p w:rsidR="00196458" w:rsidRDefault="00773677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lire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 fiche</w:t>
      </w:r>
      <w:r w:rsidR="00196458">
        <w:rPr>
          <w:rFonts w:ascii="Times New Roman" w:hAnsi="Times New Roman" w:cs="Times New Roman"/>
          <w:sz w:val="32"/>
          <w:szCs w:val="32"/>
        </w:rPr>
        <w:t>, entourer les syllabes</w:t>
      </w:r>
      <w:r w:rsidR="00BE7964">
        <w:rPr>
          <w:rFonts w:ascii="Times New Roman" w:hAnsi="Times New Roman" w:cs="Times New Roman"/>
          <w:sz w:val="32"/>
          <w:szCs w:val="32"/>
        </w:rPr>
        <w:t>,</w:t>
      </w:r>
      <w:r w:rsidR="00196458">
        <w:rPr>
          <w:rFonts w:ascii="Times New Roman" w:hAnsi="Times New Roman" w:cs="Times New Roman"/>
          <w:sz w:val="32"/>
          <w:szCs w:val="32"/>
        </w:rPr>
        <w:t xml:space="preserve"> si vous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 w:rsidR="00196458">
        <w:rPr>
          <w:rFonts w:ascii="Times New Roman" w:hAnsi="Times New Roman" w:cs="Times New Roman"/>
          <w:sz w:val="32"/>
          <w:szCs w:val="32"/>
        </w:rPr>
        <w:t xml:space="preserve"> pouvez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 w:rsidR="00196458">
        <w:rPr>
          <w:rFonts w:ascii="Times New Roman" w:hAnsi="Times New Roman" w:cs="Times New Roman"/>
          <w:sz w:val="32"/>
          <w:szCs w:val="32"/>
        </w:rPr>
        <w:t xml:space="preserve"> imprimer la feuille </w:t>
      </w:r>
      <w:r w:rsidR="00BE7964">
        <w:rPr>
          <w:rFonts w:ascii="Times New Roman" w:hAnsi="Times New Roman" w:cs="Times New Roman"/>
          <w:sz w:val="32"/>
          <w:szCs w:val="32"/>
        </w:rPr>
        <w:t>(sinon lire la fiche et dire à l’oral la syllabe à l’oral ou pour aider votre enfant, vous pouvez écrire le mot sur une feuille et lui faire entourer la syllabe)</w:t>
      </w:r>
    </w:p>
    <w:p w:rsidR="00FE14B1" w:rsidRPr="00773677" w:rsidRDefault="00D1224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57C8E">
        <w:rPr>
          <w:rFonts w:ascii="Times New Roman" w:hAnsi="Times New Roman" w:cs="Times New Roman"/>
          <w:sz w:val="32"/>
          <w:szCs w:val="32"/>
        </w:rPr>
        <w:t xml:space="preserve">         </w:t>
      </w:r>
      <w:r w:rsidR="00757C8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57C8E" w:rsidRPr="00D12248" w:rsidRDefault="00773677" w:rsidP="00196458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Exercices page 118, 119</w:t>
      </w:r>
    </w:p>
    <w:p w:rsidR="00BE7964" w:rsidRDefault="00D961BB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73677">
        <w:rPr>
          <w:rFonts w:ascii="Times New Roman" w:hAnsi="Times New Roman" w:cs="Times New Roman"/>
          <w:sz w:val="32"/>
          <w:szCs w:val="32"/>
        </w:rPr>
        <w:t>Faire une dictée de mots sur le son [z] avec la lettre s</w:t>
      </w:r>
    </w:p>
    <w:p w:rsidR="00773677" w:rsidRDefault="00773677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BE7964" w:rsidRDefault="00773677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Pilotis (fichier de compréhension) : lire et faire les exercices page 96, 97, 98, 99</w:t>
      </w: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773677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73677">
        <w:rPr>
          <w:rFonts w:ascii="Times New Roman" w:hAnsi="Times New Roman" w:cs="Times New Roman"/>
          <w:sz w:val="32"/>
          <w:szCs w:val="32"/>
        </w:rPr>
        <w:t xml:space="preserve">  Lire Pilotis (manuel) page 120, découvrir le son [g] </w:t>
      </w:r>
      <w:proofErr w:type="spellStart"/>
      <w:r w:rsidR="00773677">
        <w:rPr>
          <w:rFonts w:ascii="Times New Roman" w:hAnsi="Times New Roman" w:cs="Times New Roman"/>
          <w:sz w:val="32"/>
          <w:szCs w:val="32"/>
        </w:rPr>
        <w:t>gu</w:t>
      </w:r>
      <w:proofErr w:type="spellEnd"/>
      <w:r w:rsidR="00773677">
        <w:rPr>
          <w:rFonts w:ascii="Times New Roman" w:hAnsi="Times New Roman" w:cs="Times New Roman"/>
          <w:sz w:val="32"/>
          <w:szCs w:val="32"/>
        </w:rPr>
        <w:t xml:space="preserve"> devant les lettres e, i, y, é, è, ê, </w:t>
      </w:r>
    </w:p>
    <w:p w:rsidR="00BE7964" w:rsidRDefault="00773677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lire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 fiche, </w:t>
      </w:r>
      <w:r w:rsidR="00BE7964">
        <w:rPr>
          <w:rFonts w:ascii="Times New Roman" w:hAnsi="Times New Roman" w:cs="Times New Roman"/>
          <w:sz w:val="32"/>
          <w:szCs w:val="32"/>
        </w:rPr>
        <w:t>entourer les syllabes, si vous pouvez imprimer la feuille (sinon lire la fiche et dire à l’oral la syllabe à l’oral ou pour aider votre enfant, vous pouvez écrire le mot sur une feuille et lui faire entourer la syllabe)</w:t>
      </w:r>
    </w:p>
    <w:p w:rsidR="00773677" w:rsidRDefault="00773677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 [g]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8"/>
        <w:gridCol w:w="978"/>
        <w:gridCol w:w="978"/>
        <w:gridCol w:w="979"/>
        <w:gridCol w:w="979"/>
      </w:tblGrid>
      <w:tr w:rsidR="00773677" w:rsidTr="00773677"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ga</w:t>
            </w:r>
            <w:proofErr w:type="spellEnd"/>
          </w:p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</w:t>
            </w:r>
            <w:proofErr w:type="spellEnd"/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</w:t>
            </w:r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gai</w:t>
            </w:r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gou</w:t>
            </w:r>
            <w:proofErr w:type="spellEnd"/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gon</w:t>
            </w:r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goi</w:t>
            </w:r>
            <w:proofErr w:type="spellEnd"/>
          </w:p>
        </w:tc>
        <w:tc>
          <w:tcPr>
            <w:tcW w:w="979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677" w:rsidTr="00773677"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gue</w:t>
            </w:r>
          </w:p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gui</w:t>
            </w:r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guy</w:t>
            </w:r>
            <w:proofErr w:type="spellEnd"/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gué</w:t>
            </w:r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guè</w:t>
            </w:r>
            <w:proofErr w:type="spellEnd"/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guê</w:t>
            </w:r>
            <w:proofErr w:type="spellEnd"/>
          </w:p>
        </w:tc>
        <w:tc>
          <w:tcPr>
            <w:tcW w:w="978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guet</w:t>
            </w:r>
          </w:p>
        </w:tc>
        <w:tc>
          <w:tcPr>
            <w:tcW w:w="979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guer</w:t>
            </w:r>
            <w:proofErr w:type="spellEnd"/>
          </w:p>
        </w:tc>
        <w:tc>
          <w:tcPr>
            <w:tcW w:w="979" w:type="dxa"/>
          </w:tcPr>
          <w:p w:rsidR="00773677" w:rsidRDefault="00773677" w:rsidP="007736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gueur</w:t>
            </w:r>
            <w:proofErr w:type="spellEnd"/>
          </w:p>
        </w:tc>
      </w:tr>
    </w:tbl>
    <w:p w:rsidR="00773677" w:rsidRDefault="00773677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757C8E" w:rsidRDefault="00773677" w:rsidP="00757C8E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73677" w:rsidRDefault="00773677" w:rsidP="00757C8E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exercices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page 120, 121</w:t>
      </w:r>
    </w:p>
    <w:p w:rsidR="00773677" w:rsidRDefault="00773677" w:rsidP="00757C8E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677" w:rsidRDefault="00773677" w:rsidP="00757C8E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faire une dictée de mots sur le son [g] 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</w:rPr>
        <w:t>gu</w:t>
      </w:r>
      <w:proofErr w:type="spellEnd"/>
      <w:proofErr w:type="gramEnd"/>
    </w:p>
    <w:p w:rsidR="00773677" w:rsidRDefault="00773677" w:rsidP="00757C8E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773677" w:rsidRPr="00773677" w:rsidRDefault="00773677" w:rsidP="00757C8E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Lire Pilotis (manuel) page 119, 121</w:t>
      </w:r>
    </w:p>
    <w:sectPr w:rsidR="00773677" w:rsidRPr="00773677" w:rsidSect="00196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58"/>
    <w:rsid w:val="00196458"/>
    <w:rsid w:val="004F4996"/>
    <w:rsid w:val="005D19B7"/>
    <w:rsid w:val="00757C8E"/>
    <w:rsid w:val="00773677"/>
    <w:rsid w:val="007D2E15"/>
    <w:rsid w:val="007E10BD"/>
    <w:rsid w:val="008157D9"/>
    <w:rsid w:val="00BE7964"/>
    <w:rsid w:val="00C23DDD"/>
    <w:rsid w:val="00D12248"/>
    <w:rsid w:val="00D961BB"/>
    <w:rsid w:val="00E1118B"/>
    <w:rsid w:val="00F9657B"/>
    <w:rsid w:val="00FB72BE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F35E-CEFB-45A4-B1A5-FC5619B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2</cp:revision>
  <dcterms:created xsi:type="dcterms:W3CDTF">2020-04-25T14:21:00Z</dcterms:created>
  <dcterms:modified xsi:type="dcterms:W3CDTF">2020-04-25T14:21:00Z</dcterms:modified>
</cp:coreProperties>
</file>